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CD" w:rsidRDefault="00974CCD" w:rsidP="00974CCD">
      <w:pPr>
        <w:rPr>
          <w:lang w:val="en-GB"/>
        </w:rPr>
      </w:pPr>
      <w:r w:rsidRPr="00974CCD">
        <w:rPr>
          <w:lang w:val="en-GB"/>
        </w:rPr>
        <w:t>Dr Cor Oosterwijk (EGAN): The patient</w:t>
      </w:r>
      <w:r w:rsidR="003730E9">
        <w:rPr>
          <w:lang w:val="en-GB"/>
        </w:rPr>
        <w:t>s’</w:t>
      </w:r>
      <w:r w:rsidRPr="00974CCD">
        <w:rPr>
          <w:lang w:val="en-GB"/>
        </w:rPr>
        <w:t xml:space="preserve"> perspective</w:t>
      </w:r>
      <w:r w:rsidR="00B650F8">
        <w:rPr>
          <w:lang w:val="en-GB"/>
        </w:rPr>
        <w:t xml:space="preserve"> on human germ line editing</w:t>
      </w:r>
    </w:p>
    <w:p w:rsidR="00E00119" w:rsidRDefault="00E00119" w:rsidP="00974CCD">
      <w:pPr>
        <w:rPr>
          <w:lang w:val="en-GB"/>
        </w:rPr>
      </w:pPr>
    </w:p>
    <w:p w:rsidR="00E00119" w:rsidRDefault="00E00119" w:rsidP="00974CCD">
      <w:pPr>
        <w:rPr>
          <w:lang w:val="en-GB"/>
        </w:rPr>
      </w:pPr>
      <w:r>
        <w:rPr>
          <w:lang w:val="en-GB"/>
        </w:rPr>
        <w:t>Introduction</w:t>
      </w:r>
      <w:r w:rsidR="003E4516">
        <w:rPr>
          <w:lang w:val="en-GB"/>
        </w:rPr>
        <w:t xml:space="preserve">: Besides </w:t>
      </w:r>
      <w:r w:rsidR="00036324">
        <w:rPr>
          <w:lang w:val="en-GB"/>
        </w:rPr>
        <w:t xml:space="preserve">being </w:t>
      </w:r>
      <w:r w:rsidR="003E4516">
        <w:rPr>
          <w:lang w:val="en-GB"/>
        </w:rPr>
        <w:t xml:space="preserve">the Secretary General of EGAN,  my daily job is </w:t>
      </w:r>
      <w:r w:rsidR="003730E9">
        <w:rPr>
          <w:lang w:val="en-GB"/>
        </w:rPr>
        <w:t xml:space="preserve">to </w:t>
      </w:r>
      <w:r w:rsidR="003E4516">
        <w:rPr>
          <w:lang w:val="en-GB"/>
        </w:rPr>
        <w:t>managing the National Patient Alliance for Rare and Genetic Diseases in The Netherlands, called VSOP. As such I am, amongst</w:t>
      </w:r>
      <w:r w:rsidR="0019141F">
        <w:rPr>
          <w:lang w:val="en-GB"/>
        </w:rPr>
        <w:t xml:space="preserve"> others</w:t>
      </w:r>
      <w:r w:rsidR="003E4516">
        <w:rPr>
          <w:lang w:val="en-GB"/>
        </w:rPr>
        <w:t xml:space="preserve">, a member of the governmental-instituted committee that decides for which medical indications </w:t>
      </w:r>
      <w:r w:rsidR="003730E9">
        <w:rPr>
          <w:lang w:val="en-GB"/>
        </w:rPr>
        <w:t>p</w:t>
      </w:r>
      <w:r w:rsidR="003730E9" w:rsidRPr="00974CCD">
        <w:rPr>
          <w:lang w:val="en-GB"/>
        </w:rPr>
        <w:t>re-implantation genetic diagnosis (PGD)</w:t>
      </w:r>
      <w:r w:rsidR="003730E9">
        <w:rPr>
          <w:lang w:val="en-GB"/>
        </w:rPr>
        <w:t xml:space="preserve"> </w:t>
      </w:r>
      <w:r w:rsidR="003E4516">
        <w:rPr>
          <w:lang w:val="en-GB"/>
        </w:rPr>
        <w:t xml:space="preserve">can be offered in The Netherlands. </w:t>
      </w:r>
      <w:r w:rsidR="003730E9">
        <w:rPr>
          <w:lang w:val="en-GB"/>
        </w:rPr>
        <w:t xml:space="preserve">In addition, </w:t>
      </w:r>
      <w:r w:rsidR="003E4516">
        <w:rPr>
          <w:lang w:val="en-GB"/>
        </w:rPr>
        <w:t xml:space="preserve">I am the father of </w:t>
      </w:r>
      <w:r w:rsidR="003730E9">
        <w:rPr>
          <w:lang w:val="en-GB"/>
        </w:rPr>
        <w:t xml:space="preserve">Martijn, </w:t>
      </w:r>
      <w:r w:rsidR="003E4516">
        <w:rPr>
          <w:lang w:val="en-GB"/>
        </w:rPr>
        <w:t>a 25-year old boy with down</w:t>
      </w:r>
      <w:r w:rsidR="0019141F">
        <w:rPr>
          <w:lang w:val="en-GB"/>
        </w:rPr>
        <w:t>’s</w:t>
      </w:r>
      <w:r w:rsidR="003E4516">
        <w:rPr>
          <w:lang w:val="en-GB"/>
        </w:rPr>
        <w:t xml:space="preserve"> syndrome. We were informed of his condition </w:t>
      </w:r>
      <w:r w:rsidR="003730E9">
        <w:rPr>
          <w:lang w:val="en-GB"/>
        </w:rPr>
        <w:t>already</w:t>
      </w:r>
      <w:r w:rsidR="0019141F">
        <w:rPr>
          <w:lang w:val="en-GB"/>
        </w:rPr>
        <w:t xml:space="preserve"> </w:t>
      </w:r>
      <w:r w:rsidR="003E4516">
        <w:rPr>
          <w:lang w:val="en-GB"/>
        </w:rPr>
        <w:t xml:space="preserve">early in pregnancy, which has convinced me since then of the value of being offered </w:t>
      </w:r>
      <w:r w:rsidR="0019141F">
        <w:rPr>
          <w:lang w:val="en-GB"/>
        </w:rPr>
        <w:t>a real</w:t>
      </w:r>
      <w:r w:rsidR="009C31A4">
        <w:rPr>
          <w:lang w:val="en-GB"/>
        </w:rPr>
        <w:t xml:space="preserve"> so-called</w:t>
      </w:r>
      <w:r w:rsidR="0019141F">
        <w:rPr>
          <w:lang w:val="en-GB"/>
        </w:rPr>
        <w:t xml:space="preserve"> </w:t>
      </w:r>
      <w:r w:rsidR="009C31A4">
        <w:rPr>
          <w:lang w:val="en-GB"/>
        </w:rPr>
        <w:t>‘</w:t>
      </w:r>
      <w:r w:rsidR="0019141F">
        <w:rPr>
          <w:lang w:val="en-GB"/>
        </w:rPr>
        <w:t>informed ‘reproductive choice’. This will therefore be my main message.</w:t>
      </w:r>
    </w:p>
    <w:p w:rsidR="00376E21" w:rsidRDefault="00B062C1" w:rsidP="00974CCD">
      <w:pPr>
        <w:rPr>
          <w:lang w:val="en-GB"/>
        </w:rPr>
      </w:pPr>
      <w:r>
        <w:rPr>
          <w:lang w:val="en-GB"/>
        </w:rPr>
        <w:t>European patients</w:t>
      </w:r>
      <w:r w:rsidR="00B1780B">
        <w:rPr>
          <w:lang w:val="en-GB"/>
        </w:rPr>
        <w:t xml:space="preserve"> fully support</w:t>
      </w:r>
      <w:r w:rsidR="00B1780B" w:rsidRPr="00974CCD">
        <w:rPr>
          <w:lang w:val="en-GB"/>
        </w:rPr>
        <w:t xml:space="preserve"> </w:t>
      </w:r>
      <w:r w:rsidR="00B1780B">
        <w:rPr>
          <w:lang w:val="en-GB"/>
        </w:rPr>
        <w:t xml:space="preserve">the use of </w:t>
      </w:r>
      <w:r w:rsidR="00B1780B" w:rsidRPr="00974CCD">
        <w:rPr>
          <w:lang w:val="en-GB"/>
        </w:rPr>
        <w:t xml:space="preserve">genome </w:t>
      </w:r>
      <w:r w:rsidR="00B1780B">
        <w:rPr>
          <w:lang w:val="en-GB"/>
        </w:rPr>
        <w:t>editing</w:t>
      </w:r>
      <w:r w:rsidR="00B1780B" w:rsidRPr="00974CCD">
        <w:rPr>
          <w:lang w:val="en-GB"/>
        </w:rPr>
        <w:t xml:space="preserve"> techniques </w:t>
      </w:r>
      <w:r w:rsidR="00B1780B">
        <w:rPr>
          <w:lang w:val="en-GB"/>
        </w:rPr>
        <w:t xml:space="preserve">in </w:t>
      </w:r>
      <w:r w:rsidR="00E00119" w:rsidRPr="00974CCD">
        <w:rPr>
          <w:lang w:val="en-GB"/>
        </w:rPr>
        <w:t xml:space="preserve">basic and </w:t>
      </w:r>
      <w:r w:rsidR="00B1780B">
        <w:rPr>
          <w:lang w:val="en-GB"/>
        </w:rPr>
        <w:t>translational</w:t>
      </w:r>
      <w:r w:rsidR="00376E21">
        <w:rPr>
          <w:lang w:val="en-GB"/>
        </w:rPr>
        <w:t xml:space="preserve"> </w:t>
      </w:r>
      <w:r w:rsidR="0019141F">
        <w:rPr>
          <w:lang w:val="en-GB"/>
        </w:rPr>
        <w:t xml:space="preserve">somatic </w:t>
      </w:r>
      <w:r w:rsidR="00E00119" w:rsidRPr="00974CCD">
        <w:rPr>
          <w:lang w:val="en-GB"/>
        </w:rPr>
        <w:t>medical research</w:t>
      </w:r>
      <w:r w:rsidR="00B1780B">
        <w:rPr>
          <w:lang w:val="en-GB"/>
        </w:rPr>
        <w:t xml:space="preserve">. When it </w:t>
      </w:r>
      <w:r w:rsidR="00376E21">
        <w:rPr>
          <w:lang w:val="en-GB"/>
        </w:rPr>
        <w:t xml:space="preserve">subsequently </w:t>
      </w:r>
      <w:r w:rsidR="00B1780B">
        <w:rPr>
          <w:lang w:val="en-GB"/>
        </w:rPr>
        <w:t xml:space="preserve">comes to the application in humans, safety </w:t>
      </w:r>
      <w:r w:rsidR="00B650F8">
        <w:rPr>
          <w:lang w:val="en-GB"/>
        </w:rPr>
        <w:t xml:space="preserve">is </w:t>
      </w:r>
      <w:r w:rsidR="00B1780B">
        <w:rPr>
          <w:lang w:val="en-GB"/>
        </w:rPr>
        <w:t>an important issue</w:t>
      </w:r>
      <w:r w:rsidR="009C31A4">
        <w:rPr>
          <w:lang w:val="en-GB"/>
        </w:rPr>
        <w:t xml:space="preserve"> and o</w:t>
      </w:r>
      <w:r w:rsidR="00733ED3" w:rsidRPr="00974CCD">
        <w:rPr>
          <w:lang w:val="en-GB"/>
        </w:rPr>
        <w:t xml:space="preserve">f course, </w:t>
      </w:r>
      <w:r w:rsidR="00376E21">
        <w:rPr>
          <w:lang w:val="en-GB"/>
        </w:rPr>
        <w:t xml:space="preserve">also </w:t>
      </w:r>
      <w:r w:rsidR="00733ED3" w:rsidRPr="00974CCD">
        <w:rPr>
          <w:lang w:val="en-GB"/>
        </w:rPr>
        <w:t>patients want medical interventions to be safe</w:t>
      </w:r>
      <w:r w:rsidR="00376E21">
        <w:rPr>
          <w:lang w:val="en-GB"/>
        </w:rPr>
        <w:t xml:space="preserve">, </w:t>
      </w:r>
      <w:r w:rsidR="00733ED3" w:rsidRPr="00974CCD">
        <w:rPr>
          <w:lang w:val="en-GB"/>
        </w:rPr>
        <w:t xml:space="preserve">whether it concerns </w:t>
      </w:r>
      <w:r w:rsidR="00733ED3">
        <w:rPr>
          <w:lang w:val="en-GB"/>
        </w:rPr>
        <w:t>themselves or their offspring. But</w:t>
      </w:r>
      <w:r w:rsidR="00376E21">
        <w:rPr>
          <w:lang w:val="en-GB"/>
        </w:rPr>
        <w:t xml:space="preserve"> safety</w:t>
      </w:r>
      <w:r w:rsidR="00733ED3">
        <w:rPr>
          <w:lang w:val="en-GB"/>
        </w:rPr>
        <w:t xml:space="preserve"> </w:t>
      </w:r>
      <w:r w:rsidR="00376E21">
        <w:rPr>
          <w:lang w:val="en-GB"/>
        </w:rPr>
        <w:t>cannot</w:t>
      </w:r>
      <w:r w:rsidR="00A47EF0">
        <w:rPr>
          <w:lang w:val="en-GB"/>
        </w:rPr>
        <w:t xml:space="preserve"> </w:t>
      </w:r>
      <w:r w:rsidR="00571AAE">
        <w:rPr>
          <w:lang w:val="en-GB"/>
        </w:rPr>
        <w:t xml:space="preserve">be </w:t>
      </w:r>
      <w:r w:rsidR="00B1780B">
        <w:rPr>
          <w:lang w:val="en-GB"/>
        </w:rPr>
        <w:t>made absolute</w:t>
      </w:r>
      <w:r w:rsidR="00571AAE">
        <w:rPr>
          <w:lang w:val="en-GB"/>
        </w:rPr>
        <w:t xml:space="preserve"> either</w:t>
      </w:r>
      <w:r w:rsidR="00B1780B">
        <w:rPr>
          <w:lang w:val="en-GB"/>
        </w:rPr>
        <w:t>. Like in all medical interventions, the risk-benefit ratio determines whether or not the intervention should take place</w:t>
      </w:r>
      <w:r w:rsidR="00571AAE">
        <w:rPr>
          <w:lang w:val="en-GB"/>
        </w:rPr>
        <w:t xml:space="preserve">. </w:t>
      </w:r>
    </w:p>
    <w:p w:rsidR="00571AAE" w:rsidRDefault="00571AAE" w:rsidP="00571AAE">
      <w:pPr>
        <w:rPr>
          <w:lang w:val="en-GB"/>
        </w:rPr>
      </w:pPr>
      <w:r>
        <w:rPr>
          <w:lang w:val="en-GB"/>
        </w:rPr>
        <w:t>S</w:t>
      </w:r>
      <w:r w:rsidR="00CB76B6">
        <w:rPr>
          <w:lang w:val="en-GB"/>
        </w:rPr>
        <w:t xml:space="preserve">afeguarding this </w:t>
      </w:r>
      <w:r w:rsidR="00A47EF0">
        <w:rPr>
          <w:lang w:val="en-GB"/>
        </w:rPr>
        <w:t xml:space="preserve">risk-benefit </w:t>
      </w:r>
      <w:r w:rsidR="00CB76B6">
        <w:rPr>
          <w:lang w:val="en-GB"/>
        </w:rPr>
        <w:t xml:space="preserve">balance </w:t>
      </w:r>
      <w:r w:rsidR="009C31A4">
        <w:rPr>
          <w:lang w:val="en-GB"/>
        </w:rPr>
        <w:t xml:space="preserve">of medical interventions </w:t>
      </w:r>
      <w:r w:rsidR="00CB76B6" w:rsidRPr="00974CCD">
        <w:rPr>
          <w:lang w:val="en-GB"/>
        </w:rPr>
        <w:t xml:space="preserve">is </w:t>
      </w:r>
      <w:r w:rsidR="009C31A4">
        <w:rPr>
          <w:lang w:val="en-GB"/>
        </w:rPr>
        <w:t xml:space="preserve">sufficiently </w:t>
      </w:r>
      <w:r w:rsidR="00CB76B6" w:rsidRPr="00974CCD">
        <w:rPr>
          <w:lang w:val="en-GB"/>
        </w:rPr>
        <w:t xml:space="preserve">covered by existing </w:t>
      </w:r>
      <w:r w:rsidR="00CB76B6">
        <w:rPr>
          <w:lang w:val="en-GB"/>
        </w:rPr>
        <w:t>international codes</w:t>
      </w:r>
      <w:r w:rsidR="00A47EF0">
        <w:rPr>
          <w:lang w:val="en-GB"/>
        </w:rPr>
        <w:t xml:space="preserve">, </w:t>
      </w:r>
      <w:r w:rsidR="00CB76B6">
        <w:rPr>
          <w:lang w:val="en-GB"/>
        </w:rPr>
        <w:t xml:space="preserve">European and national </w:t>
      </w:r>
      <w:r w:rsidR="00CB76B6" w:rsidRPr="00974CCD">
        <w:rPr>
          <w:lang w:val="en-GB"/>
        </w:rPr>
        <w:t>laws</w:t>
      </w:r>
      <w:r w:rsidR="00A47EF0">
        <w:rPr>
          <w:lang w:val="en-GB"/>
        </w:rPr>
        <w:t xml:space="preserve">, </w:t>
      </w:r>
      <w:r w:rsidR="00CB76B6" w:rsidRPr="00974CCD">
        <w:rPr>
          <w:lang w:val="en-GB"/>
        </w:rPr>
        <w:t>regulations</w:t>
      </w:r>
      <w:r w:rsidR="00A47EF0">
        <w:rPr>
          <w:lang w:val="en-GB"/>
        </w:rPr>
        <w:t xml:space="preserve"> and medical practice</w:t>
      </w:r>
      <w:r w:rsidR="00CB76B6">
        <w:rPr>
          <w:lang w:val="en-GB"/>
        </w:rPr>
        <w:t>.</w:t>
      </w:r>
      <w:r w:rsidR="00376E21">
        <w:rPr>
          <w:lang w:val="en-GB"/>
        </w:rPr>
        <w:t xml:space="preserve"> </w:t>
      </w:r>
      <w:r w:rsidR="00A47EF0">
        <w:rPr>
          <w:lang w:val="en-GB"/>
        </w:rPr>
        <w:t>A</w:t>
      </w:r>
      <w:r w:rsidR="00CB76B6">
        <w:rPr>
          <w:lang w:val="en-GB"/>
        </w:rPr>
        <w:t xml:space="preserve">lso gene editing of the germ line </w:t>
      </w:r>
      <w:r w:rsidR="00A47EF0">
        <w:rPr>
          <w:lang w:val="en-GB"/>
        </w:rPr>
        <w:t xml:space="preserve">for medical reasons </w:t>
      </w:r>
      <w:r w:rsidR="00CB76B6">
        <w:rPr>
          <w:lang w:val="en-GB"/>
        </w:rPr>
        <w:t>is subject to such codes, laws and regulations</w:t>
      </w:r>
      <w:r>
        <w:rPr>
          <w:lang w:val="en-GB"/>
        </w:rPr>
        <w:t xml:space="preserve">. </w:t>
      </w:r>
      <w:r w:rsidRPr="00974CCD">
        <w:rPr>
          <w:lang w:val="en-GB"/>
        </w:rPr>
        <w:t>There</w:t>
      </w:r>
      <w:r>
        <w:rPr>
          <w:lang w:val="en-GB"/>
        </w:rPr>
        <w:t xml:space="preserve">fore, </w:t>
      </w:r>
      <w:r w:rsidR="00B650F8">
        <w:rPr>
          <w:lang w:val="en-GB"/>
        </w:rPr>
        <w:t xml:space="preserve">in the dialogue concerning applications that modify the human germline, </w:t>
      </w:r>
      <w:r>
        <w:rPr>
          <w:lang w:val="en-GB"/>
        </w:rPr>
        <w:t>one n</w:t>
      </w:r>
      <w:r w:rsidRPr="00974CCD">
        <w:rPr>
          <w:lang w:val="en-GB"/>
        </w:rPr>
        <w:t>eed</w:t>
      </w:r>
      <w:r>
        <w:rPr>
          <w:lang w:val="en-GB"/>
        </w:rPr>
        <w:t>s</w:t>
      </w:r>
      <w:r w:rsidRPr="00974CCD">
        <w:rPr>
          <w:lang w:val="en-GB"/>
        </w:rPr>
        <w:t xml:space="preserve"> to distinguish between </w:t>
      </w:r>
      <w:r w:rsidR="00B650F8">
        <w:rPr>
          <w:lang w:val="en-GB"/>
        </w:rPr>
        <w:t xml:space="preserve">arguments </w:t>
      </w:r>
      <w:r w:rsidRPr="00974CCD">
        <w:rPr>
          <w:lang w:val="en-GB"/>
        </w:rPr>
        <w:t xml:space="preserve">because of </w:t>
      </w:r>
      <w:r>
        <w:rPr>
          <w:lang w:val="en-GB"/>
        </w:rPr>
        <w:t xml:space="preserve">possible </w:t>
      </w:r>
      <w:r w:rsidRPr="00974CCD">
        <w:rPr>
          <w:lang w:val="en-GB"/>
        </w:rPr>
        <w:t>safety risks or adverse outcomes</w:t>
      </w:r>
      <w:r>
        <w:rPr>
          <w:lang w:val="en-GB"/>
        </w:rPr>
        <w:t xml:space="preserve"> on the one hand</w:t>
      </w:r>
      <w:r w:rsidRPr="00974CCD">
        <w:rPr>
          <w:lang w:val="en-GB"/>
        </w:rPr>
        <w:t>, from an opposition based on moral, ethical or religious reasons</w:t>
      </w:r>
      <w:r>
        <w:rPr>
          <w:lang w:val="en-GB"/>
        </w:rPr>
        <w:t xml:space="preserve"> on the other hand</w:t>
      </w:r>
      <w:r w:rsidRPr="00974CCD">
        <w:rPr>
          <w:lang w:val="en-GB"/>
        </w:rPr>
        <w:t xml:space="preserve">. </w:t>
      </w:r>
    </w:p>
    <w:p w:rsidR="00974CCD" w:rsidRPr="00974CCD" w:rsidRDefault="000970B5" w:rsidP="00974CCD">
      <w:pPr>
        <w:rPr>
          <w:lang w:val="en-GB"/>
        </w:rPr>
      </w:pPr>
      <w:r>
        <w:rPr>
          <w:lang w:val="en-GB"/>
        </w:rPr>
        <w:t>If m</w:t>
      </w:r>
      <w:r w:rsidR="00974CCD" w:rsidRPr="00974CCD">
        <w:rPr>
          <w:lang w:val="en-GB"/>
        </w:rPr>
        <w:t xml:space="preserve">oratoria on germline editing </w:t>
      </w:r>
      <w:r w:rsidR="00B650F8">
        <w:rPr>
          <w:lang w:val="en-GB"/>
        </w:rPr>
        <w:t xml:space="preserve">were </w:t>
      </w:r>
      <w:r>
        <w:rPr>
          <w:lang w:val="en-GB"/>
        </w:rPr>
        <w:t xml:space="preserve">solely based on safety issues, </w:t>
      </w:r>
      <w:r w:rsidR="00B650F8">
        <w:rPr>
          <w:lang w:val="en-GB"/>
        </w:rPr>
        <w:t xml:space="preserve">one could argue that these moratoria are </w:t>
      </w:r>
      <w:r w:rsidR="00974CCD" w:rsidRPr="00974CCD">
        <w:rPr>
          <w:lang w:val="en-GB"/>
        </w:rPr>
        <w:t>in fact superfluous</w:t>
      </w:r>
      <w:r w:rsidR="00B650F8">
        <w:rPr>
          <w:lang w:val="en-GB"/>
        </w:rPr>
        <w:t>, since sufficiently covered by existing laws and regulations</w:t>
      </w:r>
      <w:r w:rsidR="00974CCD" w:rsidRPr="00974CCD">
        <w:rPr>
          <w:lang w:val="en-GB"/>
        </w:rPr>
        <w:t>.</w:t>
      </w:r>
      <w:r>
        <w:rPr>
          <w:lang w:val="en-GB"/>
        </w:rPr>
        <w:t xml:space="preserve"> Assuming that</w:t>
      </w:r>
      <w:r w:rsidR="00B650F8">
        <w:rPr>
          <w:lang w:val="en-GB"/>
        </w:rPr>
        <w:t xml:space="preserve"> because of recent innovations</w:t>
      </w:r>
      <w:r>
        <w:rPr>
          <w:lang w:val="en-GB"/>
        </w:rPr>
        <w:t>, human germ line editing can be done with an acceptable risk-benefit balance</w:t>
      </w:r>
      <w:r w:rsidR="00B650F8" w:rsidRPr="00B650F8">
        <w:rPr>
          <w:lang w:val="en-GB"/>
        </w:rPr>
        <w:t xml:space="preserve"> </w:t>
      </w:r>
      <w:r w:rsidR="00B650F8">
        <w:rPr>
          <w:lang w:val="en-GB"/>
        </w:rPr>
        <w:t>at some point in time</w:t>
      </w:r>
      <w:r>
        <w:rPr>
          <w:lang w:val="en-GB"/>
        </w:rPr>
        <w:t xml:space="preserve">, only other ethical considerations </w:t>
      </w:r>
      <w:r w:rsidR="00B650F8">
        <w:rPr>
          <w:lang w:val="en-GB"/>
        </w:rPr>
        <w:t xml:space="preserve">remain </w:t>
      </w:r>
      <w:r>
        <w:rPr>
          <w:lang w:val="en-GB"/>
        </w:rPr>
        <w:t>at stake</w:t>
      </w:r>
      <w:r w:rsidR="00B650F8">
        <w:rPr>
          <w:lang w:val="en-GB"/>
        </w:rPr>
        <w:t xml:space="preserve"> for</w:t>
      </w:r>
      <w:r w:rsidR="00733ED3">
        <w:rPr>
          <w:lang w:val="en-GB"/>
        </w:rPr>
        <w:t xml:space="preserve"> our dialogue</w:t>
      </w:r>
      <w:r w:rsidR="003730E9">
        <w:rPr>
          <w:lang w:val="en-GB"/>
        </w:rPr>
        <w:t>, and we need to focus on their validity</w:t>
      </w:r>
      <w:r>
        <w:rPr>
          <w:lang w:val="en-GB"/>
        </w:rPr>
        <w:t>.</w:t>
      </w:r>
      <w:r w:rsidR="00A47EF0">
        <w:rPr>
          <w:lang w:val="en-GB"/>
        </w:rPr>
        <w:t xml:space="preserve"> </w:t>
      </w:r>
    </w:p>
    <w:p w:rsidR="006170F1" w:rsidRDefault="006170F1" w:rsidP="006170F1">
      <w:pPr>
        <w:rPr>
          <w:lang w:val="en-GB"/>
        </w:rPr>
      </w:pPr>
      <w:r w:rsidRPr="00974CCD">
        <w:rPr>
          <w:lang w:val="en-GB"/>
        </w:rPr>
        <w:t>For almost all of the 6.000 r</w:t>
      </w:r>
      <w:r w:rsidR="00376E21">
        <w:rPr>
          <w:lang w:val="en-GB"/>
        </w:rPr>
        <w:t xml:space="preserve">ecognised single gene disorders, </w:t>
      </w:r>
      <w:r w:rsidRPr="00974CCD">
        <w:rPr>
          <w:lang w:val="en-GB"/>
        </w:rPr>
        <w:t>affecting 5% of the European population</w:t>
      </w:r>
      <w:r w:rsidR="00376E21">
        <w:rPr>
          <w:lang w:val="en-GB"/>
        </w:rPr>
        <w:t>,</w:t>
      </w:r>
      <w:r w:rsidR="00A47EF0">
        <w:rPr>
          <w:lang w:val="en-GB"/>
        </w:rPr>
        <w:t xml:space="preserve"> </w:t>
      </w:r>
      <w:r w:rsidRPr="00974CCD">
        <w:rPr>
          <w:lang w:val="en-GB"/>
        </w:rPr>
        <w:t xml:space="preserve">there is currently no cure or effective medical treatment. In addition to the actual </w:t>
      </w:r>
      <w:r>
        <w:rPr>
          <w:lang w:val="en-GB"/>
        </w:rPr>
        <w:t xml:space="preserve">physical </w:t>
      </w:r>
      <w:r w:rsidRPr="00974CCD">
        <w:rPr>
          <w:lang w:val="en-GB"/>
        </w:rPr>
        <w:t>burden of the disease</w:t>
      </w:r>
      <w:r>
        <w:rPr>
          <w:lang w:val="en-GB"/>
        </w:rPr>
        <w:t xml:space="preserve"> for themselves and for existing offspring</w:t>
      </w:r>
      <w:r w:rsidRPr="00974CCD">
        <w:rPr>
          <w:lang w:val="en-GB"/>
        </w:rPr>
        <w:t xml:space="preserve">, patients suffer </w:t>
      </w:r>
      <w:r>
        <w:rPr>
          <w:lang w:val="en-GB"/>
        </w:rPr>
        <w:t xml:space="preserve">deeply </w:t>
      </w:r>
      <w:r w:rsidRPr="00974CCD">
        <w:rPr>
          <w:lang w:val="en-GB"/>
        </w:rPr>
        <w:t>from the psychological burden of passing on their disorder to their children and</w:t>
      </w:r>
      <w:r w:rsidR="00376E21">
        <w:rPr>
          <w:lang w:val="en-GB"/>
        </w:rPr>
        <w:t xml:space="preserve"> </w:t>
      </w:r>
      <w:r w:rsidRPr="00974CCD">
        <w:rPr>
          <w:lang w:val="en-GB"/>
        </w:rPr>
        <w:t xml:space="preserve">future generations. </w:t>
      </w:r>
      <w:r w:rsidR="0019141F">
        <w:rPr>
          <w:lang w:val="en-GB"/>
        </w:rPr>
        <w:t>This affects their dignity and certainly, they don’t regard the genetic disease,</w:t>
      </w:r>
      <w:r w:rsidR="003730E9">
        <w:rPr>
          <w:lang w:val="en-GB"/>
        </w:rPr>
        <w:t xml:space="preserve"> </w:t>
      </w:r>
      <w:r w:rsidR="0019141F">
        <w:rPr>
          <w:lang w:val="en-GB"/>
        </w:rPr>
        <w:t>or the fact that they carry the affected gene, to be part of their identity.</w:t>
      </w:r>
    </w:p>
    <w:p w:rsidR="00974CCD" w:rsidRDefault="00B650F8" w:rsidP="00974CCD">
      <w:pPr>
        <w:rPr>
          <w:lang w:val="en-GB"/>
        </w:rPr>
      </w:pPr>
      <w:r>
        <w:rPr>
          <w:lang w:val="en-GB"/>
        </w:rPr>
        <w:t>I wonder whether everyone who is involved in the e</w:t>
      </w:r>
      <w:r w:rsidR="00733ED3">
        <w:rPr>
          <w:lang w:val="en-GB"/>
        </w:rPr>
        <w:t>thical and political debate</w:t>
      </w:r>
      <w:r>
        <w:rPr>
          <w:lang w:val="en-GB"/>
        </w:rPr>
        <w:t xml:space="preserve"> around this issue</w:t>
      </w:r>
      <w:r w:rsidR="003730E9">
        <w:rPr>
          <w:lang w:val="en-GB"/>
        </w:rPr>
        <w:t>,</w:t>
      </w:r>
      <w:r w:rsidR="00733ED3">
        <w:rPr>
          <w:lang w:val="en-GB"/>
        </w:rPr>
        <w:t xml:space="preserve"> is </w:t>
      </w:r>
      <w:r w:rsidR="003730E9">
        <w:rPr>
          <w:lang w:val="en-GB"/>
        </w:rPr>
        <w:t xml:space="preserve">sufficiently </w:t>
      </w:r>
      <w:r w:rsidR="00733ED3">
        <w:rPr>
          <w:lang w:val="en-GB"/>
        </w:rPr>
        <w:t xml:space="preserve">aware of </w:t>
      </w:r>
      <w:r w:rsidR="00974CCD" w:rsidRPr="00974CCD">
        <w:rPr>
          <w:lang w:val="en-GB"/>
        </w:rPr>
        <w:t>th</w:t>
      </w:r>
      <w:r w:rsidR="003730E9">
        <w:rPr>
          <w:lang w:val="en-GB"/>
        </w:rPr>
        <w:t>is</w:t>
      </w:r>
      <w:r>
        <w:rPr>
          <w:lang w:val="en-GB"/>
        </w:rPr>
        <w:t xml:space="preserve"> intense </w:t>
      </w:r>
      <w:r w:rsidR="00733ED3">
        <w:rPr>
          <w:lang w:val="en-GB"/>
        </w:rPr>
        <w:t xml:space="preserve">physical and psychological </w:t>
      </w:r>
      <w:r w:rsidR="00974CCD" w:rsidRPr="00974CCD">
        <w:rPr>
          <w:lang w:val="en-GB"/>
        </w:rPr>
        <w:t>burden</w:t>
      </w:r>
      <w:r w:rsidR="006170F1">
        <w:rPr>
          <w:lang w:val="en-GB"/>
        </w:rPr>
        <w:t xml:space="preserve"> for millions of </w:t>
      </w:r>
      <w:r w:rsidR="006170F1" w:rsidRPr="00974CCD">
        <w:rPr>
          <w:lang w:val="en-GB"/>
        </w:rPr>
        <w:t>citizens and patients</w:t>
      </w:r>
      <w:r w:rsidR="006170F1">
        <w:rPr>
          <w:lang w:val="en-GB"/>
        </w:rPr>
        <w:t xml:space="preserve"> in Europe</w:t>
      </w:r>
      <w:r w:rsidR="00733ED3">
        <w:rPr>
          <w:lang w:val="en-GB"/>
        </w:rPr>
        <w:t>. I</w:t>
      </w:r>
      <w:r w:rsidR="00974CCD" w:rsidRPr="00974CCD">
        <w:rPr>
          <w:lang w:val="en-GB"/>
        </w:rPr>
        <w:t xml:space="preserve">f nothing is done, suffering and the transmission of the conditions to the next generations will continue. </w:t>
      </w:r>
      <w:r w:rsidR="00733ED3">
        <w:rPr>
          <w:lang w:val="en-GB"/>
        </w:rPr>
        <w:t>If nothing is done</w:t>
      </w:r>
      <w:r w:rsidR="003730E9">
        <w:rPr>
          <w:lang w:val="en-GB"/>
        </w:rPr>
        <w:t>,</w:t>
      </w:r>
      <w:r w:rsidR="00733ED3">
        <w:rPr>
          <w:lang w:val="en-GB"/>
        </w:rPr>
        <w:t xml:space="preserve"> whereas something can be done</w:t>
      </w:r>
      <w:r w:rsidR="00376E21">
        <w:rPr>
          <w:lang w:val="en-GB"/>
        </w:rPr>
        <w:t xml:space="preserve"> be</w:t>
      </w:r>
      <w:r w:rsidR="009C31A4">
        <w:rPr>
          <w:lang w:val="en-GB"/>
        </w:rPr>
        <w:t>cause of recent advances in DNA-</w:t>
      </w:r>
      <w:r w:rsidR="00376E21">
        <w:rPr>
          <w:lang w:val="en-GB"/>
        </w:rPr>
        <w:t>editing techniques</w:t>
      </w:r>
      <w:r w:rsidR="00733ED3">
        <w:rPr>
          <w:lang w:val="en-GB"/>
        </w:rPr>
        <w:t xml:space="preserve">, one becomes responsible. </w:t>
      </w:r>
      <w:r w:rsidR="003730E9">
        <w:rPr>
          <w:lang w:val="en-GB"/>
        </w:rPr>
        <w:t>‘</w:t>
      </w:r>
      <w:r w:rsidR="00733ED3">
        <w:rPr>
          <w:lang w:val="en-GB"/>
        </w:rPr>
        <w:t>Nature</w:t>
      </w:r>
      <w:r w:rsidR="003730E9">
        <w:rPr>
          <w:lang w:val="en-GB"/>
        </w:rPr>
        <w:t>’</w:t>
      </w:r>
      <w:r w:rsidR="00733ED3">
        <w:rPr>
          <w:lang w:val="en-GB"/>
        </w:rPr>
        <w:t xml:space="preserve"> </w:t>
      </w:r>
      <w:r w:rsidR="003730E9">
        <w:rPr>
          <w:lang w:val="en-GB"/>
        </w:rPr>
        <w:t>or</w:t>
      </w:r>
      <w:r w:rsidR="00733ED3">
        <w:rPr>
          <w:lang w:val="en-GB"/>
        </w:rPr>
        <w:t xml:space="preserve"> </w:t>
      </w:r>
      <w:r w:rsidR="003730E9">
        <w:rPr>
          <w:lang w:val="en-GB"/>
        </w:rPr>
        <w:t>‘</w:t>
      </w:r>
      <w:r w:rsidR="00733ED3">
        <w:rPr>
          <w:lang w:val="en-GB"/>
        </w:rPr>
        <w:t>bad luck</w:t>
      </w:r>
      <w:r w:rsidR="003730E9">
        <w:rPr>
          <w:lang w:val="en-GB"/>
        </w:rPr>
        <w:t>’</w:t>
      </w:r>
      <w:r w:rsidR="00733ED3">
        <w:rPr>
          <w:lang w:val="en-GB"/>
        </w:rPr>
        <w:t xml:space="preserve"> </w:t>
      </w:r>
      <w:r w:rsidR="00376E21">
        <w:rPr>
          <w:lang w:val="en-GB"/>
        </w:rPr>
        <w:t xml:space="preserve">then </w:t>
      </w:r>
      <w:r w:rsidR="00733ED3">
        <w:rPr>
          <w:lang w:val="en-GB"/>
        </w:rPr>
        <w:t>cannot be blamed anymore. Society becomes responsible.</w:t>
      </w:r>
      <w:r w:rsidR="00376E21">
        <w:rPr>
          <w:lang w:val="en-GB"/>
        </w:rPr>
        <w:t xml:space="preserve"> We become responsible.</w:t>
      </w:r>
    </w:p>
    <w:p w:rsidR="00974CCD" w:rsidRPr="00974CCD" w:rsidRDefault="00974CCD" w:rsidP="00974CCD">
      <w:pPr>
        <w:rPr>
          <w:lang w:val="en-GB"/>
        </w:rPr>
      </w:pPr>
      <w:bookmarkStart w:id="0" w:name="_GoBack"/>
      <w:r w:rsidRPr="00974CCD">
        <w:rPr>
          <w:lang w:val="en-GB"/>
        </w:rPr>
        <w:lastRenderedPageBreak/>
        <w:t xml:space="preserve">Putting a ban on germline </w:t>
      </w:r>
      <w:r w:rsidR="00376E21">
        <w:rPr>
          <w:lang w:val="en-GB"/>
        </w:rPr>
        <w:t xml:space="preserve">editing </w:t>
      </w:r>
      <w:r w:rsidR="006170F1">
        <w:rPr>
          <w:lang w:val="en-GB"/>
        </w:rPr>
        <w:t xml:space="preserve">without solid </w:t>
      </w:r>
      <w:r w:rsidR="003730E9">
        <w:rPr>
          <w:lang w:val="en-GB"/>
        </w:rPr>
        <w:t xml:space="preserve">safety arguments or ethical </w:t>
      </w:r>
      <w:r w:rsidR="006170F1">
        <w:rPr>
          <w:lang w:val="en-GB"/>
        </w:rPr>
        <w:t>arguments</w:t>
      </w:r>
      <w:r w:rsidR="00376E21">
        <w:rPr>
          <w:lang w:val="en-GB"/>
        </w:rPr>
        <w:t xml:space="preserve"> </w:t>
      </w:r>
      <w:r w:rsidRPr="00974CCD">
        <w:rPr>
          <w:lang w:val="en-GB"/>
        </w:rPr>
        <w:t xml:space="preserve">suggests that governments </w:t>
      </w:r>
      <w:r>
        <w:rPr>
          <w:lang w:val="en-GB"/>
        </w:rPr>
        <w:t xml:space="preserve">and societies </w:t>
      </w:r>
      <w:r w:rsidRPr="00974CCD">
        <w:rPr>
          <w:lang w:val="en-GB"/>
        </w:rPr>
        <w:t>do not trust themselves to being able to establish appropriate governance to regulate germline editing</w:t>
      </w:r>
      <w:r w:rsidR="00376E21">
        <w:rPr>
          <w:lang w:val="en-GB"/>
        </w:rPr>
        <w:t xml:space="preserve"> in a ethically sound way</w:t>
      </w:r>
      <w:r w:rsidRPr="00974CCD">
        <w:rPr>
          <w:lang w:val="en-GB"/>
        </w:rPr>
        <w:t xml:space="preserve">. </w:t>
      </w:r>
    </w:p>
    <w:p w:rsidR="003730E9" w:rsidRDefault="003730E9">
      <w:pPr>
        <w:rPr>
          <w:lang w:val="en-GB"/>
        </w:rPr>
      </w:pPr>
      <w:r>
        <w:rPr>
          <w:lang w:val="en-GB"/>
        </w:rPr>
        <w:br w:type="page"/>
      </w:r>
    </w:p>
    <w:p w:rsidR="00AA315D" w:rsidRDefault="006170F1" w:rsidP="00974CCD">
      <w:pPr>
        <w:rPr>
          <w:lang w:val="en-GB"/>
        </w:rPr>
      </w:pPr>
      <w:r>
        <w:rPr>
          <w:lang w:val="en-GB"/>
        </w:rPr>
        <w:lastRenderedPageBreak/>
        <w:t>T</w:t>
      </w:r>
      <w:r w:rsidR="00974CCD">
        <w:rPr>
          <w:lang w:val="en-GB"/>
        </w:rPr>
        <w:t>he dialogue on this theme</w:t>
      </w:r>
      <w:r w:rsidR="00974CCD" w:rsidRPr="00974CCD">
        <w:rPr>
          <w:lang w:val="en-GB"/>
        </w:rPr>
        <w:t xml:space="preserve"> should stay </w:t>
      </w:r>
      <w:r w:rsidR="009C31A4">
        <w:rPr>
          <w:lang w:val="en-GB"/>
        </w:rPr>
        <w:t xml:space="preserve">far </w:t>
      </w:r>
      <w:r w:rsidR="00974CCD" w:rsidRPr="00974CCD">
        <w:rPr>
          <w:lang w:val="en-GB"/>
        </w:rPr>
        <w:t xml:space="preserve">away from </w:t>
      </w:r>
      <w:r>
        <w:rPr>
          <w:lang w:val="en-GB"/>
        </w:rPr>
        <w:t xml:space="preserve">terms like </w:t>
      </w:r>
      <w:r w:rsidR="00974CCD" w:rsidRPr="00974CCD">
        <w:rPr>
          <w:lang w:val="en-GB"/>
        </w:rPr>
        <w:t xml:space="preserve">“eugenics” </w:t>
      </w:r>
      <w:r>
        <w:rPr>
          <w:lang w:val="en-GB"/>
        </w:rPr>
        <w:t xml:space="preserve">or “scientists playing </w:t>
      </w:r>
      <w:r w:rsidR="003730E9">
        <w:rPr>
          <w:lang w:val="en-GB"/>
        </w:rPr>
        <w:t>for</w:t>
      </w:r>
      <w:r>
        <w:rPr>
          <w:lang w:val="en-GB"/>
        </w:rPr>
        <w:t xml:space="preserve"> God”</w:t>
      </w:r>
      <w:r w:rsidR="00B650F8">
        <w:rPr>
          <w:lang w:val="en-GB"/>
        </w:rPr>
        <w:t xml:space="preserve">. </w:t>
      </w:r>
      <w:r w:rsidR="00410808">
        <w:rPr>
          <w:lang w:val="en-GB"/>
        </w:rPr>
        <w:t xml:space="preserve">Indeed, it should never happen that </w:t>
      </w:r>
      <w:r>
        <w:rPr>
          <w:lang w:val="en-GB"/>
        </w:rPr>
        <w:t>others</w:t>
      </w:r>
      <w:r w:rsidR="00410808">
        <w:rPr>
          <w:lang w:val="en-GB"/>
        </w:rPr>
        <w:t>, scientists or governments</w:t>
      </w:r>
      <w:r w:rsidR="003730E9">
        <w:rPr>
          <w:lang w:val="en-GB"/>
        </w:rPr>
        <w:t>,</w:t>
      </w:r>
      <w:r w:rsidR="00376E21">
        <w:rPr>
          <w:lang w:val="en-GB"/>
        </w:rPr>
        <w:t xml:space="preserve"> </w:t>
      </w:r>
      <w:r>
        <w:rPr>
          <w:lang w:val="en-GB"/>
        </w:rPr>
        <w:t>determin</w:t>
      </w:r>
      <w:r w:rsidR="00410808">
        <w:rPr>
          <w:lang w:val="en-GB"/>
        </w:rPr>
        <w:t>e</w:t>
      </w:r>
      <w:r>
        <w:rPr>
          <w:lang w:val="en-GB"/>
        </w:rPr>
        <w:t xml:space="preserve"> how affected patients should act</w:t>
      </w:r>
      <w:r w:rsidR="00036324">
        <w:rPr>
          <w:lang w:val="en-GB"/>
        </w:rPr>
        <w:t>,</w:t>
      </w:r>
      <w:r w:rsidR="00410808">
        <w:rPr>
          <w:lang w:val="en-GB"/>
        </w:rPr>
        <w:t xml:space="preserve"> </w:t>
      </w:r>
      <w:r w:rsidR="00036324">
        <w:rPr>
          <w:lang w:val="en-GB"/>
        </w:rPr>
        <w:t>or unnecessarily limiting their reproductive options</w:t>
      </w:r>
      <w:r w:rsidR="00410808">
        <w:rPr>
          <w:lang w:val="en-GB"/>
        </w:rPr>
        <w:t xml:space="preserve">. </w:t>
      </w:r>
      <w:r w:rsidR="00036324">
        <w:rPr>
          <w:lang w:val="en-GB"/>
        </w:rPr>
        <w:t>A</w:t>
      </w:r>
      <w:r w:rsidR="00410808">
        <w:rPr>
          <w:lang w:val="en-GB"/>
        </w:rPr>
        <w:t xml:space="preserve">re </w:t>
      </w:r>
      <w:r w:rsidR="00036324">
        <w:rPr>
          <w:lang w:val="en-GB"/>
        </w:rPr>
        <w:t xml:space="preserve">we </w:t>
      </w:r>
      <w:r w:rsidR="00410808">
        <w:rPr>
          <w:lang w:val="en-GB"/>
        </w:rPr>
        <w:t xml:space="preserve">willing to give patients </w:t>
      </w:r>
      <w:r>
        <w:rPr>
          <w:lang w:val="en-GB"/>
        </w:rPr>
        <w:t>a choice based on their own moral values</w:t>
      </w:r>
      <w:r w:rsidR="00036324">
        <w:rPr>
          <w:lang w:val="en-GB"/>
        </w:rPr>
        <w:t>?</w:t>
      </w:r>
      <w:r>
        <w:rPr>
          <w:lang w:val="en-GB"/>
        </w:rPr>
        <w:t xml:space="preserve"> </w:t>
      </w:r>
      <w:r w:rsidR="00036324">
        <w:rPr>
          <w:lang w:val="en-GB"/>
        </w:rPr>
        <w:t xml:space="preserve">Therefore, </w:t>
      </w:r>
      <w:r>
        <w:rPr>
          <w:lang w:val="en-GB"/>
        </w:rPr>
        <w:t xml:space="preserve"> </w:t>
      </w:r>
      <w:r w:rsidR="00036324">
        <w:rPr>
          <w:lang w:val="en-GB"/>
        </w:rPr>
        <w:t xml:space="preserve">taking into account the fact that all loving parents seek a healthy as possible future for their future child, </w:t>
      </w:r>
      <w:r>
        <w:rPr>
          <w:lang w:val="en-GB"/>
        </w:rPr>
        <w:t>the</w:t>
      </w:r>
      <w:r w:rsidR="00974CCD" w:rsidRPr="00974CCD">
        <w:rPr>
          <w:lang w:val="en-GB"/>
        </w:rPr>
        <w:t xml:space="preserve"> debate </w:t>
      </w:r>
      <w:r w:rsidR="00410808">
        <w:rPr>
          <w:lang w:val="en-GB"/>
        </w:rPr>
        <w:t xml:space="preserve">and communication on this </w:t>
      </w:r>
      <w:r w:rsidR="00036324">
        <w:rPr>
          <w:lang w:val="en-GB"/>
        </w:rPr>
        <w:t>theme</w:t>
      </w:r>
      <w:r w:rsidR="00410808">
        <w:rPr>
          <w:lang w:val="en-GB"/>
        </w:rPr>
        <w:t xml:space="preserve"> should be based on respecting </w:t>
      </w:r>
      <w:r w:rsidR="00AA315D">
        <w:rPr>
          <w:lang w:val="en-GB"/>
        </w:rPr>
        <w:t>t</w:t>
      </w:r>
      <w:r w:rsidR="00974CCD" w:rsidRPr="00974CCD">
        <w:rPr>
          <w:lang w:val="en-GB"/>
        </w:rPr>
        <w:t xml:space="preserve">he </w:t>
      </w:r>
      <w:r w:rsidR="00410808">
        <w:rPr>
          <w:lang w:val="en-GB"/>
        </w:rPr>
        <w:t xml:space="preserve">human </w:t>
      </w:r>
      <w:r w:rsidR="00974CCD" w:rsidRPr="00974CCD">
        <w:rPr>
          <w:lang w:val="en-GB"/>
        </w:rPr>
        <w:t>right for autonomous, informed decision-making on issues of reproduction.</w:t>
      </w:r>
      <w:r w:rsidR="00376E21">
        <w:rPr>
          <w:lang w:val="en-GB"/>
        </w:rPr>
        <w:t xml:space="preserve"> </w:t>
      </w:r>
      <w:r w:rsidR="00AA315D">
        <w:rPr>
          <w:lang w:val="en-GB"/>
        </w:rPr>
        <w:t xml:space="preserve">If the </w:t>
      </w:r>
      <w:r w:rsidR="00974CCD" w:rsidRPr="00974CCD">
        <w:rPr>
          <w:lang w:val="en-GB"/>
        </w:rPr>
        <w:t xml:space="preserve">embryo </w:t>
      </w:r>
      <w:r w:rsidR="00AA315D">
        <w:rPr>
          <w:lang w:val="en-GB"/>
        </w:rPr>
        <w:t xml:space="preserve">deserves </w:t>
      </w:r>
      <w:r w:rsidR="00974CCD" w:rsidRPr="00974CCD">
        <w:rPr>
          <w:lang w:val="en-GB"/>
        </w:rPr>
        <w:t>protection</w:t>
      </w:r>
      <w:r w:rsidR="00036324">
        <w:rPr>
          <w:lang w:val="en-GB"/>
        </w:rPr>
        <w:t>,</w:t>
      </w:r>
      <w:r w:rsidR="00A47EF0" w:rsidRPr="00A47EF0">
        <w:rPr>
          <w:lang w:val="en-GB"/>
        </w:rPr>
        <w:t xml:space="preserve"> </w:t>
      </w:r>
      <w:r w:rsidR="00A47EF0">
        <w:rPr>
          <w:lang w:val="en-GB"/>
        </w:rPr>
        <w:t>to whatever extent</w:t>
      </w:r>
      <w:r w:rsidR="00AA315D">
        <w:rPr>
          <w:lang w:val="en-GB"/>
        </w:rPr>
        <w:t xml:space="preserve">, it also needs to be protected from genetic defects that will affect its development during pregnancy or </w:t>
      </w:r>
      <w:r w:rsidR="00A47EF0">
        <w:rPr>
          <w:lang w:val="en-GB"/>
        </w:rPr>
        <w:t xml:space="preserve">later </w:t>
      </w:r>
      <w:r w:rsidR="00AA315D">
        <w:rPr>
          <w:lang w:val="en-GB"/>
        </w:rPr>
        <w:t>in life</w:t>
      </w:r>
      <w:r w:rsidR="00974CCD" w:rsidRPr="00974CCD">
        <w:rPr>
          <w:lang w:val="en-GB"/>
        </w:rPr>
        <w:t xml:space="preserve">. </w:t>
      </w:r>
      <w:r w:rsidR="00410808">
        <w:rPr>
          <w:lang w:val="en-GB"/>
        </w:rPr>
        <w:t>At the same time,</w:t>
      </w:r>
      <w:r w:rsidR="00036324">
        <w:rPr>
          <w:lang w:val="en-GB"/>
        </w:rPr>
        <w:t xml:space="preserve"> also to enable a real reproductive choice, </w:t>
      </w:r>
      <w:r w:rsidR="00410808">
        <w:rPr>
          <w:lang w:val="en-GB"/>
        </w:rPr>
        <w:t xml:space="preserve"> societies should accept </w:t>
      </w:r>
      <w:r w:rsidR="00036324">
        <w:rPr>
          <w:lang w:val="en-GB"/>
        </w:rPr>
        <w:t xml:space="preserve">and respect </w:t>
      </w:r>
      <w:r w:rsidR="00410808">
        <w:rPr>
          <w:lang w:val="en-GB"/>
        </w:rPr>
        <w:t>every child an</w:t>
      </w:r>
      <w:r w:rsidR="00A47EF0">
        <w:rPr>
          <w:lang w:val="en-GB"/>
        </w:rPr>
        <w:t>d</w:t>
      </w:r>
      <w:r w:rsidR="00410808">
        <w:rPr>
          <w:lang w:val="en-GB"/>
        </w:rPr>
        <w:t xml:space="preserve"> person with whatever genetic condition</w:t>
      </w:r>
      <w:r w:rsidR="00036324">
        <w:rPr>
          <w:lang w:val="en-GB"/>
        </w:rPr>
        <w:t xml:space="preserve"> or handicap</w:t>
      </w:r>
      <w:r w:rsidR="00410808">
        <w:rPr>
          <w:lang w:val="en-GB"/>
        </w:rPr>
        <w:t>, providing optimal medical and social care to</w:t>
      </w:r>
      <w:r w:rsidR="00376E21">
        <w:rPr>
          <w:lang w:val="en-GB"/>
        </w:rPr>
        <w:t xml:space="preserve"> </w:t>
      </w:r>
      <w:r w:rsidR="00A47EF0">
        <w:rPr>
          <w:lang w:val="en-GB"/>
        </w:rPr>
        <w:t xml:space="preserve">the </w:t>
      </w:r>
      <w:r w:rsidR="00410808">
        <w:rPr>
          <w:lang w:val="en-GB"/>
        </w:rPr>
        <w:t>patients and families involved.</w:t>
      </w:r>
    </w:p>
    <w:p w:rsidR="00B44662" w:rsidRDefault="00AA315D" w:rsidP="00974CCD">
      <w:pPr>
        <w:rPr>
          <w:lang w:val="en-GB"/>
        </w:rPr>
      </w:pPr>
      <w:r>
        <w:rPr>
          <w:lang w:val="en-GB"/>
        </w:rPr>
        <w:t xml:space="preserve">Individually, one should not </w:t>
      </w:r>
      <w:r w:rsidR="00974CCD" w:rsidRPr="00974CCD">
        <w:rPr>
          <w:lang w:val="en-GB"/>
        </w:rPr>
        <w:t xml:space="preserve">impose one’s own ethical convictions on others. </w:t>
      </w:r>
      <w:r>
        <w:rPr>
          <w:lang w:val="en-GB"/>
        </w:rPr>
        <w:t xml:space="preserve">Similarly, neither the </w:t>
      </w:r>
      <w:r w:rsidRPr="00974CCD">
        <w:rPr>
          <w:lang w:val="en-GB"/>
        </w:rPr>
        <w:t xml:space="preserve">EU nor individual Member States </w:t>
      </w:r>
      <w:r>
        <w:rPr>
          <w:lang w:val="en-GB"/>
        </w:rPr>
        <w:t xml:space="preserve">should </w:t>
      </w:r>
      <w:r w:rsidR="00974CCD" w:rsidRPr="00974CCD">
        <w:rPr>
          <w:lang w:val="en-GB"/>
        </w:rPr>
        <w:t xml:space="preserve">limit the freedom of choice of other </w:t>
      </w:r>
      <w:r>
        <w:rPr>
          <w:lang w:val="en-GB"/>
        </w:rPr>
        <w:t>Member States</w:t>
      </w:r>
      <w:r w:rsidR="00B44662">
        <w:rPr>
          <w:lang w:val="en-GB"/>
        </w:rPr>
        <w:t xml:space="preserve"> by putting a general ban on germ line editing. At least, </w:t>
      </w:r>
      <w:r w:rsidR="00410808">
        <w:rPr>
          <w:lang w:val="en-GB"/>
        </w:rPr>
        <w:t xml:space="preserve">the </w:t>
      </w:r>
      <w:r w:rsidR="00B44662">
        <w:rPr>
          <w:lang w:val="en-GB"/>
        </w:rPr>
        <w:t xml:space="preserve">subsidiarity </w:t>
      </w:r>
      <w:r w:rsidR="00410808">
        <w:rPr>
          <w:lang w:val="en-GB"/>
        </w:rPr>
        <w:t xml:space="preserve">principle </w:t>
      </w:r>
      <w:r w:rsidR="00B44662">
        <w:rPr>
          <w:lang w:val="en-GB"/>
        </w:rPr>
        <w:t>should apply. P</w:t>
      </w:r>
      <w:r w:rsidR="00B44662" w:rsidRPr="00974CCD">
        <w:rPr>
          <w:lang w:val="en-GB"/>
        </w:rPr>
        <w:t xml:space="preserve">re-implantation genetic diagnosis </w:t>
      </w:r>
      <w:r w:rsidR="00B44662">
        <w:rPr>
          <w:lang w:val="en-GB"/>
        </w:rPr>
        <w:t>raises similar ethical questions as germ line editing and also this is left to the member state</w:t>
      </w:r>
      <w:r w:rsidR="00376E21">
        <w:rPr>
          <w:lang w:val="en-GB"/>
        </w:rPr>
        <w:t>s</w:t>
      </w:r>
      <w:r w:rsidR="00B44662">
        <w:rPr>
          <w:lang w:val="en-GB"/>
        </w:rPr>
        <w:t xml:space="preserve">, resulting in a diverse </w:t>
      </w:r>
      <w:r w:rsidR="003730E9">
        <w:rPr>
          <w:lang w:val="en-GB"/>
        </w:rPr>
        <w:t>EU-</w:t>
      </w:r>
      <w:r w:rsidR="00974CCD" w:rsidRPr="00974CCD">
        <w:rPr>
          <w:lang w:val="en-GB"/>
        </w:rPr>
        <w:t xml:space="preserve">regulatory landscape. </w:t>
      </w:r>
    </w:p>
    <w:p w:rsidR="0074052D" w:rsidRDefault="00A47EF0" w:rsidP="00974CCD">
      <w:pPr>
        <w:rPr>
          <w:lang w:val="en-GB"/>
        </w:rPr>
      </w:pPr>
      <w:r>
        <w:rPr>
          <w:lang w:val="en-GB"/>
        </w:rPr>
        <w:t>Finally,</w:t>
      </w:r>
      <w:r w:rsidR="0074052D">
        <w:rPr>
          <w:lang w:val="en-GB"/>
        </w:rPr>
        <w:t xml:space="preserve"> the debate on germline editing </w:t>
      </w:r>
      <w:r>
        <w:rPr>
          <w:lang w:val="en-GB"/>
        </w:rPr>
        <w:t xml:space="preserve">could </w:t>
      </w:r>
      <w:r w:rsidR="0074052D">
        <w:rPr>
          <w:lang w:val="en-GB"/>
        </w:rPr>
        <w:t xml:space="preserve">draw our attention away from an </w:t>
      </w:r>
      <w:r w:rsidR="00D92363">
        <w:rPr>
          <w:lang w:val="en-GB"/>
        </w:rPr>
        <w:t>even</w:t>
      </w:r>
      <w:r w:rsidR="0074052D">
        <w:rPr>
          <w:lang w:val="en-GB"/>
        </w:rPr>
        <w:t xml:space="preserve"> bigger responsibility. P</w:t>
      </w:r>
      <w:r w:rsidR="00974CCD" w:rsidRPr="00974CCD">
        <w:rPr>
          <w:lang w:val="en-GB"/>
        </w:rPr>
        <w:t>re-conception programs</w:t>
      </w:r>
      <w:r w:rsidR="0074052D">
        <w:rPr>
          <w:lang w:val="en-GB"/>
        </w:rPr>
        <w:t xml:space="preserve"> are </w:t>
      </w:r>
      <w:r w:rsidR="009C31A4">
        <w:rPr>
          <w:lang w:val="en-GB"/>
        </w:rPr>
        <w:t xml:space="preserve">urgently </w:t>
      </w:r>
      <w:r w:rsidR="0074052D">
        <w:rPr>
          <w:lang w:val="en-GB"/>
        </w:rPr>
        <w:t xml:space="preserve">needed </w:t>
      </w:r>
      <w:r w:rsidR="00974CCD" w:rsidRPr="00974CCD">
        <w:rPr>
          <w:lang w:val="en-GB"/>
        </w:rPr>
        <w:t xml:space="preserve">as integral part of </w:t>
      </w:r>
      <w:r w:rsidR="009C31A4">
        <w:rPr>
          <w:lang w:val="en-GB"/>
        </w:rPr>
        <w:t xml:space="preserve">the </w:t>
      </w:r>
      <w:r w:rsidR="00974CCD" w:rsidRPr="00974CCD">
        <w:rPr>
          <w:lang w:val="en-GB"/>
        </w:rPr>
        <w:t>national health care systems</w:t>
      </w:r>
      <w:r w:rsidR="0074052D">
        <w:rPr>
          <w:lang w:val="en-GB"/>
        </w:rPr>
        <w:t xml:space="preserve"> in the Europe</w:t>
      </w:r>
      <w:r w:rsidR="00974CCD" w:rsidRPr="00974CCD">
        <w:rPr>
          <w:lang w:val="en-GB"/>
        </w:rPr>
        <w:t xml:space="preserve">, to </w:t>
      </w:r>
      <w:r>
        <w:rPr>
          <w:lang w:val="en-GB"/>
        </w:rPr>
        <w:t>enable informed reproductive decision making</w:t>
      </w:r>
      <w:r w:rsidR="003730E9">
        <w:rPr>
          <w:lang w:val="en-GB"/>
        </w:rPr>
        <w:t>. In fact</w:t>
      </w:r>
      <w:r>
        <w:rPr>
          <w:lang w:val="en-GB"/>
        </w:rPr>
        <w:t xml:space="preserve">, </w:t>
      </w:r>
      <w:r w:rsidR="003730E9">
        <w:rPr>
          <w:lang w:val="en-GB"/>
        </w:rPr>
        <w:t xml:space="preserve">this </w:t>
      </w:r>
      <w:r w:rsidR="00036324">
        <w:rPr>
          <w:lang w:val="en-GB"/>
        </w:rPr>
        <w:t xml:space="preserve">will have </w:t>
      </w:r>
      <w:r w:rsidR="003730E9">
        <w:rPr>
          <w:lang w:val="en-GB"/>
        </w:rPr>
        <w:t xml:space="preserve"> much more imp</w:t>
      </w:r>
      <w:r w:rsidR="00036324">
        <w:rPr>
          <w:lang w:val="en-GB"/>
        </w:rPr>
        <w:t>act</w:t>
      </w:r>
      <w:r w:rsidR="003730E9">
        <w:rPr>
          <w:lang w:val="en-GB"/>
        </w:rPr>
        <w:t xml:space="preserve"> </w:t>
      </w:r>
      <w:r w:rsidR="00036324">
        <w:rPr>
          <w:lang w:val="en-GB"/>
        </w:rPr>
        <w:t>than</w:t>
      </w:r>
      <w:r w:rsidR="003730E9">
        <w:rPr>
          <w:lang w:val="en-GB"/>
        </w:rPr>
        <w:t xml:space="preserve"> germ-line modification to </w:t>
      </w:r>
      <w:r w:rsidR="00974CCD" w:rsidRPr="00974CCD">
        <w:rPr>
          <w:lang w:val="en-GB"/>
        </w:rPr>
        <w:t>prevent genetic disorders</w:t>
      </w:r>
      <w:r>
        <w:rPr>
          <w:lang w:val="en-GB"/>
        </w:rPr>
        <w:t xml:space="preserve">, </w:t>
      </w:r>
      <w:r w:rsidR="00974CCD" w:rsidRPr="00974CCD">
        <w:rPr>
          <w:lang w:val="en-GB"/>
        </w:rPr>
        <w:t>contribut</w:t>
      </w:r>
      <w:r w:rsidR="009C31A4">
        <w:rPr>
          <w:lang w:val="en-GB"/>
        </w:rPr>
        <w:t>ing</w:t>
      </w:r>
      <w:r w:rsidR="00974CCD" w:rsidRPr="00974CCD">
        <w:rPr>
          <w:lang w:val="en-GB"/>
        </w:rPr>
        <w:t xml:space="preserve"> to healthy pregnancies</w:t>
      </w:r>
      <w:r>
        <w:rPr>
          <w:lang w:val="en-GB"/>
        </w:rPr>
        <w:t xml:space="preserve"> and prevent</w:t>
      </w:r>
      <w:r w:rsidR="009C31A4">
        <w:rPr>
          <w:lang w:val="en-GB"/>
        </w:rPr>
        <w:t>ing</w:t>
      </w:r>
      <w:r>
        <w:rPr>
          <w:lang w:val="en-GB"/>
        </w:rPr>
        <w:t xml:space="preserve"> </w:t>
      </w:r>
      <w:r w:rsidR="00974CCD" w:rsidRPr="00974CCD">
        <w:rPr>
          <w:lang w:val="en-GB"/>
        </w:rPr>
        <w:t>maternal and childhood mortality and morbidity</w:t>
      </w:r>
      <w:r w:rsidR="0074052D">
        <w:rPr>
          <w:lang w:val="en-GB"/>
        </w:rPr>
        <w:t>.</w:t>
      </w:r>
      <w:r w:rsidR="00974CCD" w:rsidRPr="00974CCD">
        <w:rPr>
          <w:lang w:val="en-GB"/>
        </w:rPr>
        <w:t xml:space="preserve"> </w:t>
      </w:r>
      <w:r w:rsidR="003730E9">
        <w:rPr>
          <w:lang w:val="en-GB"/>
        </w:rPr>
        <w:t xml:space="preserve">If this is our real concern, then </w:t>
      </w:r>
      <w:r w:rsidR="00036324">
        <w:rPr>
          <w:lang w:val="en-GB"/>
        </w:rPr>
        <w:t>we will recognize t</w:t>
      </w:r>
      <w:r w:rsidR="0074052D" w:rsidRPr="00974CCD">
        <w:rPr>
          <w:lang w:val="en-GB"/>
        </w:rPr>
        <w:t>he urgent need for</w:t>
      </w:r>
      <w:r w:rsidR="0074052D">
        <w:rPr>
          <w:lang w:val="en-GB"/>
        </w:rPr>
        <w:t xml:space="preserve"> political action in this </w:t>
      </w:r>
      <w:r w:rsidR="00376E21">
        <w:rPr>
          <w:lang w:val="en-GB"/>
        </w:rPr>
        <w:t xml:space="preserve">broader </w:t>
      </w:r>
      <w:r w:rsidR="0074052D">
        <w:rPr>
          <w:lang w:val="en-GB"/>
        </w:rPr>
        <w:t>field</w:t>
      </w:r>
      <w:r w:rsidR="00036324">
        <w:rPr>
          <w:lang w:val="en-GB"/>
        </w:rPr>
        <w:t xml:space="preserve"> of preconceptional and perinatal care</w:t>
      </w:r>
      <w:r w:rsidR="0074052D">
        <w:rPr>
          <w:lang w:val="en-GB"/>
        </w:rPr>
        <w:t>.</w:t>
      </w:r>
      <w:bookmarkEnd w:id="0"/>
    </w:p>
    <w:sectPr w:rsidR="0074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120"/>
    <w:multiLevelType w:val="hybridMultilevel"/>
    <w:tmpl w:val="EF008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CD"/>
    <w:rsid w:val="00036324"/>
    <w:rsid w:val="000970B5"/>
    <w:rsid w:val="0019141F"/>
    <w:rsid w:val="00293445"/>
    <w:rsid w:val="00364D21"/>
    <w:rsid w:val="003730E9"/>
    <w:rsid w:val="00376E21"/>
    <w:rsid w:val="003E4516"/>
    <w:rsid w:val="00410808"/>
    <w:rsid w:val="004E0F42"/>
    <w:rsid w:val="004F1E24"/>
    <w:rsid w:val="00571AAE"/>
    <w:rsid w:val="006170F1"/>
    <w:rsid w:val="00733ED3"/>
    <w:rsid w:val="0074052D"/>
    <w:rsid w:val="0080444E"/>
    <w:rsid w:val="00837DEC"/>
    <w:rsid w:val="00974CCD"/>
    <w:rsid w:val="009C31A4"/>
    <w:rsid w:val="00A47EF0"/>
    <w:rsid w:val="00AA315D"/>
    <w:rsid w:val="00B062C1"/>
    <w:rsid w:val="00B1780B"/>
    <w:rsid w:val="00B44662"/>
    <w:rsid w:val="00B650F8"/>
    <w:rsid w:val="00CB76B6"/>
    <w:rsid w:val="00D92363"/>
    <w:rsid w:val="00E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B4E8-3B6A-4F19-85E6-D5DDC87C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Oosterwijk</dc:creator>
  <cp:keywords/>
  <dc:description/>
  <cp:lastModifiedBy>Xandra Leuverink</cp:lastModifiedBy>
  <cp:revision>2</cp:revision>
  <dcterms:created xsi:type="dcterms:W3CDTF">2017-10-05T09:49:00Z</dcterms:created>
  <dcterms:modified xsi:type="dcterms:W3CDTF">2017-10-05T09:49:00Z</dcterms:modified>
</cp:coreProperties>
</file>